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7E4019">
        <w:rPr>
          <w:b/>
          <w:sz w:val="24"/>
          <w:szCs w:val="24"/>
          <w:lang w:val="ru-RU"/>
        </w:rPr>
        <w:t>8</w:t>
      </w:r>
    </w:p>
    <w:p w:rsidR="004F64D2" w:rsidRPr="004F64D2" w:rsidRDefault="007E4019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14</w:t>
      </w:r>
      <w:r w:rsidR="003D68F4">
        <w:rPr>
          <w:b/>
          <w:sz w:val="24"/>
          <w:szCs w:val="24"/>
          <w:lang w:val="ru-RU"/>
        </w:rPr>
        <w:t>.01</w:t>
      </w:r>
      <w:r w:rsidR="004F64D2" w:rsidRPr="004F64D2">
        <w:rPr>
          <w:b/>
          <w:sz w:val="24"/>
          <w:szCs w:val="24"/>
          <w:lang w:val="ru-RU"/>
        </w:rPr>
        <w:t>.201</w:t>
      </w:r>
      <w:r w:rsidR="003D68F4">
        <w:rPr>
          <w:b/>
          <w:sz w:val="24"/>
          <w:szCs w:val="24"/>
          <w:lang w:val="ru-RU"/>
        </w:rPr>
        <w:t>5</w:t>
      </w:r>
    </w:p>
    <w:p w:rsidR="004F64D2" w:rsidRPr="004F64D2" w:rsidRDefault="004F64D2" w:rsidP="00D042DE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4B4995" w:rsidRPr="004F64D2" w:rsidRDefault="004B4995" w:rsidP="00D042DE">
      <w:pPr>
        <w:pStyle w:val="aa"/>
        <w:rPr>
          <w:b/>
          <w:sz w:val="24"/>
          <w:szCs w:val="24"/>
          <w:lang w:val="ru-RU"/>
        </w:rPr>
      </w:pPr>
    </w:p>
    <w:p w:rsidR="007E4019" w:rsidRDefault="007E4019" w:rsidP="00575E22">
      <w:pPr>
        <w:pStyle w:val="aa"/>
        <w:jc w:val="center"/>
        <w:rPr>
          <w:b/>
          <w:lang w:val="ru-RU"/>
        </w:rPr>
      </w:pPr>
    </w:p>
    <w:p w:rsidR="004F64D2" w:rsidRPr="004F64D2" w:rsidRDefault="004F64D2" w:rsidP="00575E22">
      <w:pPr>
        <w:pStyle w:val="aa"/>
        <w:jc w:val="center"/>
        <w:rPr>
          <w:b/>
          <w:lang w:val="ru-RU"/>
        </w:rPr>
      </w:pPr>
      <w:r w:rsidRPr="007E4019">
        <w:rPr>
          <w:b/>
          <w:lang w:val="ru-RU"/>
        </w:rPr>
        <w:t>Повестка дня</w:t>
      </w:r>
    </w:p>
    <w:p w:rsidR="00575E22" w:rsidRDefault="00575E22" w:rsidP="00575E22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7E4019" w:rsidRDefault="007E4019" w:rsidP="007E401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Pr="007E4019">
        <w:rPr>
          <w:rFonts w:ascii="Times New Roman" w:hAnsi="Times New Roman"/>
          <w:sz w:val="28"/>
          <w:szCs w:val="28"/>
        </w:rPr>
        <w:t>. Установление повышающих коэффициентов педагогическому составу школы за сложность и качество на II полугодие.</w:t>
      </w:r>
    </w:p>
    <w:p w:rsidR="004D7B40" w:rsidRPr="007E4019" w:rsidRDefault="004D7B40" w:rsidP="007E401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Установление персонального повышающего коэффициента Кунгурову А.Ю.</w:t>
      </w:r>
    </w:p>
    <w:p w:rsidR="007E4019" w:rsidRPr="007E4019" w:rsidRDefault="004D7B40" w:rsidP="007E401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4019" w:rsidRPr="007E4019">
        <w:rPr>
          <w:rFonts w:ascii="Times New Roman" w:hAnsi="Times New Roman"/>
          <w:sz w:val="28"/>
          <w:szCs w:val="28"/>
        </w:rPr>
        <w:t>.Рассмотрение сметы бюджетного финансирования за 2015 год.</w:t>
      </w:r>
    </w:p>
    <w:p w:rsidR="007E4019" w:rsidRPr="007E4019" w:rsidRDefault="004D7B40" w:rsidP="007E401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019" w:rsidRPr="007E4019">
        <w:rPr>
          <w:rFonts w:ascii="Times New Roman" w:hAnsi="Times New Roman"/>
          <w:sz w:val="28"/>
          <w:szCs w:val="28"/>
        </w:rPr>
        <w:t>.Обеспечение безопасности школы (корректировка паспорта безопасности МБОУ ВСОШ, паспорта антитеррористической и дорожной безопасности).</w:t>
      </w:r>
    </w:p>
    <w:p w:rsidR="007E4019" w:rsidRPr="007E4019" w:rsidRDefault="004D7B40" w:rsidP="007E401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4019" w:rsidRPr="007E4019">
        <w:rPr>
          <w:rFonts w:ascii="Times New Roman" w:hAnsi="Times New Roman"/>
          <w:sz w:val="28"/>
          <w:szCs w:val="28"/>
        </w:rPr>
        <w:t xml:space="preserve">. Об участии обучающихся и педагогов в конкурсах (олимпиадах) различного уровня во </w:t>
      </w:r>
      <w:r w:rsidR="007E4019" w:rsidRPr="007E4019">
        <w:rPr>
          <w:rFonts w:ascii="Times New Roman" w:hAnsi="Times New Roman"/>
          <w:sz w:val="28"/>
          <w:szCs w:val="28"/>
          <w:lang w:val="en-US"/>
        </w:rPr>
        <w:t>II</w:t>
      </w:r>
      <w:r w:rsidR="007E4019" w:rsidRPr="007E4019">
        <w:rPr>
          <w:rFonts w:ascii="Times New Roman" w:hAnsi="Times New Roman"/>
          <w:sz w:val="28"/>
          <w:szCs w:val="28"/>
        </w:rPr>
        <w:t xml:space="preserve"> полугодии.</w:t>
      </w:r>
    </w:p>
    <w:p w:rsidR="007E4019" w:rsidRPr="007E4019" w:rsidRDefault="007E4019" w:rsidP="007E4019">
      <w:pPr>
        <w:tabs>
          <w:tab w:val="left" w:pos="851"/>
        </w:tabs>
        <w:jc w:val="both"/>
        <w:rPr>
          <w:lang w:val="ru-RU"/>
        </w:rPr>
      </w:pPr>
    </w:p>
    <w:p w:rsidR="007E4019" w:rsidRPr="007E4019" w:rsidRDefault="007E4019" w:rsidP="007E4019">
      <w:pPr>
        <w:jc w:val="both"/>
        <w:rPr>
          <w:b/>
          <w:lang w:val="ru-RU"/>
        </w:rPr>
      </w:pPr>
      <w:r>
        <w:rPr>
          <w:lang w:val="ru-RU"/>
        </w:rPr>
        <w:t xml:space="preserve">         1. Выступила</w:t>
      </w:r>
      <w:r w:rsidR="006C6CBE">
        <w:rPr>
          <w:lang w:val="ru-RU"/>
        </w:rPr>
        <w:t>,</w:t>
      </w:r>
      <w:r>
        <w:rPr>
          <w:lang w:val="ru-RU"/>
        </w:rPr>
        <w:t xml:space="preserve"> директор школы Жаровская О.В. Она довела до сведения присутствующих, что в</w:t>
      </w:r>
      <w:r w:rsidRPr="007E4019">
        <w:rPr>
          <w:lang w:val="ru-RU"/>
        </w:rPr>
        <w:t xml:space="preserve"> соответствии с п.2.3.2. Положения об оплате труда работников Муниципального бюджетного общеобразовательного учреждения «Вечерняя (сменная) общеобразовательная школа» ЗАТО Александровск Мурманской области</w:t>
      </w:r>
      <w:r w:rsidR="00046152">
        <w:rPr>
          <w:lang w:val="ru-RU"/>
        </w:rPr>
        <w:t xml:space="preserve"> можно</w:t>
      </w:r>
      <w:r>
        <w:rPr>
          <w:lang w:val="ru-RU"/>
        </w:rPr>
        <w:t xml:space="preserve"> у</w:t>
      </w:r>
      <w:r w:rsidRPr="007E4019">
        <w:rPr>
          <w:lang w:val="ru-RU"/>
        </w:rPr>
        <w:t>станов</w:t>
      </w:r>
      <w:r w:rsidR="00046152">
        <w:rPr>
          <w:lang w:val="ru-RU"/>
        </w:rPr>
        <w:t>ить</w:t>
      </w:r>
      <w:r w:rsidRPr="007E4019">
        <w:rPr>
          <w:lang w:val="ru-RU"/>
        </w:rPr>
        <w:t xml:space="preserve"> повышающи</w:t>
      </w:r>
      <w:r w:rsidR="00046152">
        <w:rPr>
          <w:lang w:val="ru-RU"/>
        </w:rPr>
        <w:t>е</w:t>
      </w:r>
      <w:r w:rsidRPr="007E4019">
        <w:rPr>
          <w:lang w:val="ru-RU"/>
        </w:rPr>
        <w:t xml:space="preserve"> коэффициент</w:t>
      </w:r>
      <w:r w:rsidR="00046152">
        <w:rPr>
          <w:lang w:val="ru-RU"/>
        </w:rPr>
        <w:t>ы</w:t>
      </w:r>
      <w:r w:rsidRPr="007E4019">
        <w:rPr>
          <w:lang w:val="ru-RU"/>
        </w:rPr>
        <w:t xml:space="preserve"> за сложность и интенсивность педагогической работы от учебной нагрузки следующим работникам:</w:t>
      </w:r>
    </w:p>
    <w:tbl>
      <w:tblPr>
        <w:tblStyle w:val="af6"/>
        <w:tblpPr w:leftFromText="180" w:rightFromText="180" w:vertAnchor="text" w:tblpXSpec="center" w:tblpY="1"/>
        <w:tblOverlap w:val="never"/>
        <w:tblW w:w="10314" w:type="dxa"/>
        <w:tblLayout w:type="fixed"/>
        <w:tblLook w:val="04A0"/>
      </w:tblPr>
      <w:tblGrid>
        <w:gridCol w:w="3085"/>
        <w:gridCol w:w="1701"/>
        <w:gridCol w:w="1985"/>
        <w:gridCol w:w="1701"/>
        <w:gridCol w:w="1842"/>
      </w:tblGrid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jc w:val="center"/>
              <w:rPr>
                <w:b/>
                <w:sz w:val="22"/>
                <w:szCs w:val="22"/>
              </w:rPr>
            </w:pPr>
            <w:r w:rsidRPr="004559A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jc w:val="center"/>
              <w:rPr>
                <w:b/>
                <w:sz w:val="22"/>
                <w:szCs w:val="22"/>
              </w:rPr>
            </w:pPr>
            <w:r w:rsidRPr="004559A7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Предмет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Основное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общее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Среднее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4559A7">
              <w:rPr>
                <w:b/>
                <w:sz w:val="22"/>
                <w:szCs w:val="22"/>
              </w:rPr>
              <w:t>полное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4559A7">
              <w:rPr>
                <w:b/>
                <w:sz w:val="22"/>
                <w:szCs w:val="22"/>
              </w:rPr>
              <w:t>общее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образование</w:t>
            </w:r>
            <w:proofErr w:type="spellEnd"/>
          </w:p>
        </w:tc>
      </w:tr>
      <w:tr w:rsidR="007E4019" w:rsidTr="005F3ADD">
        <w:trPr>
          <w:trHeight w:val="91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Веселова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Елена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история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обществознание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Гуляева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Галина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физика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математика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искусство</w:t>
            </w:r>
            <w:proofErr w:type="spellEnd"/>
            <w:r w:rsidRPr="004559A7">
              <w:rPr>
                <w:sz w:val="22"/>
                <w:szCs w:val="22"/>
              </w:rPr>
              <w:t xml:space="preserve"> (ИЗО)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 xml:space="preserve">Икрамова </w:t>
            </w:r>
            <w:proofErr w:type="spellStart"/>
            <w:r w:rsidRPr="004559A7">
              <w:rPr>
                <w:sz w:val="22"/>
                <w:szCs w:val="22"/>
              </w:rPr>
              <w:t>Надежда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lastRenderedPageBreak/>
              <w:t xml:space="preserve">Коломеец </w:t>
            </w:r>
            <w:proofErr w:type="spellStart"/>
            <w:r w:rsidRPr="004559A7">
              <w:rPr>
                <w:sz w:val="22"/>
                <w:szCs w:val="22"/>
              </w:rPr>
              <w:t>Степанида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иностранный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27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Кузьмичева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Лидия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24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Кунгуров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Андрей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Юрьевич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история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обществознание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300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преподаватель</w:t>
            </w:r>
            <w:r>
              <w:rPr>
                <w:sz w:val="22"/>
                <w:szCs w:val="22"/>
              </w:rPr>
              <w:t>-организатор</w:t>
            </w:r>
            <w:proofErr w:type="spellEnd"/>
            <w:r w:rsidRPr="004559A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Маслова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Татьяна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физическая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культура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240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преподаватель</w:t>
            </w:r>
            <w:r>
              <w:rPr>
                <w:sz w:val="22"/>
                <w:szCs w:val="22"/>
              </w:rPr>
              <w:t>-организатор</w:t>
            </w:r>
            <w:proofErr w:type="spellEnd"/>
            <w:r w:rsidRPr="004559A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Сирота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Ольга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Михайловна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rPr>
          <w:trHeight w:val="27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Титова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Надежда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Геннадиевна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Соколова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Светлана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  <w:tr w:rsidR="007E4019" w:rsidTr="005F3AD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19" w:rsidRPr="004559A7" w:rsidRDefault="007E4019" w:rsidP="005F3ADD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Пронина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Татьяна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Юрьевна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4019" w:rsidRPr="004559A7" w:rsidRDefault="007E4019" w:rsidP="005F3ADD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19" w:rsidRPr="004559A7" w:rsidRDefault="007E4019" w:rsidP="005F3ADD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</w:tbl>
    <w:p w:rsidR="007E4019" w:rsidRDefault="007E4019" w:rsidP="007E4019">
      <w:pPr>
        <w:jc w:val="both"/>
        <w:rPr>
          <w:lang w:val="ru-RU"/>
        </w:rPr>
      </w:pPr>
    </w:p>
    <w:p w:rsidR="007E4019" w:rsidRPr="007E4019" w:rsidRDefault="004D7B40" w:rsidP="004D7B40">
      <w:pPr>
        <w:jc w:val="both"/>
        <w:rPr>
          <w:lang w:val="ru-RU"/>
        </w:rPr>
      </w:pPr>
      <w:r>
        <w:rPr>
          <w:lang w:val="ru-RU"/>
        </w:rPr>
        <w:t xml:space="preserve">         2.  Выступила</w:t>
      </w:r>
      <w:r w:rsidR="006C6CBE">
        <w:rPr>
          <w:lang w:val="ru-RU"/>
        </w:rPr>
        <w:t>,</w:t>
      </w:r>
      <w:r>
        <w:rPr>
          <w:lang w:val="ru-RU"/>
        </w:rPr>
        <w:t xml:space="preserve"> директор школы </w:t>
      </w:r>
      <w:r w:rsidR="006C6CBE">
        <w:rPr>
          <w:lang w:val="ru-RU"/>
        </w:rPr>
        <w:t xml:space="preserve"> </w:t>
      </w:r>
      <w:r>
        <w:rPr>
          <w:lang w:val="ru-RU"/>
        </w:rPr>
        <w:t>Жаровская О.В. Она довела до сведения присутствующих, что в</w:t>
      </w:r>
      <w:r w:rsidR="007E4019" w:rsidRPr="007E4019">
        <w:rPr>
          <w:lang w:val="ru-RU"/>
        </w:rPr>
        <w:t xml:space="preserve"> соответствии с п.2.4 Положения об оплате труда работников Муниципального бюджетного общеобразовательного учреждения «Вечерняя (сменная) общеобразовательная школа» ЗАТО Александровск Мурманской области</w:t>
      </w:r>
      <w:r>
        <w:rPr>
          <w:lang w:val="ru-RU"/>
        </w:rPr>
        <w:t xml:space="preserve"> </w:t>
      </w:r>
      <w:r w:rsidR="003C78F2">
        <w:rPr>
          <w:lang w:val="ru-RU"/>
        </w:rPr>
        <w:t xml:space="preserve"> можно </w:t>
      </w:r>
      <w:r>
        <w:rPr>
          <w:lang w:val="ru-RU"/>
        </w:rPr>
        <w:t>у</w:t>
      </w:r>
      <w:r w:rsidR="007E4019" w:rsidRPr="007E4019">
        <w:rPr>
          <w:lang w:val="ru-RU"/>
        </w:rPr>
        <w:t>станов</w:t>
      </w:r>
      <w:r w:rsidR="003C78F2">
        <w:rPr>
          <w:lang w:val="ru-RU"/>
        </w:rPr>
        <w:t>ить</w:t>
      </w:r>
      <w:r w:rsidR="007E4019" w:rsidRPr="007E4019">
        <w:rPr>
          <w:lang w:val="ru-RU"/>
        </w:rPr>
        <w:t xml:space="preserve"> Кунгурову Андрею Юрьевичу  персональный повышающий коэффициент к до</w:t>
      </w:r>
      <w:r w:rsidR="003C78F2">
        <w:rPr>
          <w:lang w:val="ru-RU"/>
        </w:rPr>
        <w:t>лжностному окладу в размере 1.2.</w:t>
      </w:r>
    </w:p>
    <w:p w:rsidR="007E4019" w:rsidRPr="007E4019" w:rsidRDefault="007E4019" w:rsidP="007E4019">
      <w:pPr>
        <w:ind w:firstLine="708"/>
        <w:jc w:val="both"/>
        <w:rPr>
          <w:lang w:val="ru-RU"/>
        </w:rPr>
      </w:pPr>
    </w:p>
    <w:p w:rsidR="004D7B40" w:rsidRPr="007E4019" w:rsidRDefault="004D7B40" w:rsidP="004D7B40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7B40"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 w:rsidRPr="004D7B40">
        <w:rPr>
          <w:rFonts w:ascii="Times New Roman" w:hAnsi="Times New Roman"/>
          <w:sz w:val="28"/>
          <w:szCs w:val="28"/>
        </w:rPr>
        <w:t>Выступила</w:t>
      </w:r>
      <w:r w:rsidR="006C6CBE">
        <w:rPr>
          <w:rFonts w:ascii="Times New Roman" w:hAnsi="Times New Roman"/>
          <w:sz w:val="28"/>
          <w:szCs w:val="28"/>
        </w:rPr>
        <w:t>,</w:t>
      </w:r>
      <w:r w:rsidRPr="004D7B40">
        <w:rPr>
          <w:rFonts w:ascii="Times New Roman" w:hAnsi="Times New Roman"/>
          <w:sz w:val="28"/>
          <w:szCs w:val="28"/>
        </w:rPr>
        <w:t xml:space="preserve"> директор школы Жаровская О.В. Она довела до сведения присутствующих</w:t>
      </w:r>
      <w:r w:rsidRPr="007E4019">
        <w:rPr>
          <w:rFonts w:ascii="Times New Roman" w:hAnsi="Times New Roman"/>
          <w:sz w:val="28"/>
          <w:szCs w:val="28"/>
        </w:rPr>
        <w:t xml:space="preserve"> смет</w:t>
      </w:r>
      <w:r w:rsidR="006C6CBE">
        <w:rPr>
          <w:rFonts w:ascii="Times New Roman" w:hAnsi="Times New Roman"/>
          <w:sz w:val="28"/>
          <w:szCs w:val="28"/>
        </w:rPr>
        <w:t>у</w:t>
      </w:r>
      <w:r w:rsidRPr="007E4019">
        <w:rPr>
          <w:rFonts w:ascii="Times New Roman" w:hAnsi="Times New Roman"/>
          <w:sz w:val="28"/>
          <w:szCs w:val="28"/>
        </w:rPr>
        <w:t xml:space="preserve"> бюджетного финансирования за 2015 год.</w:t>
      </w:r>
    </w:p>
    <w:p w:rsidR="007E4019" w:rsidRDefault="007E4019" w:rsidP="00575E22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6C6CBE" w:rsidRPr="007E4019" w:rsidRDefault="006C6CBE" w:rsidP="006C6CBE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6C6CBE"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Выступил, учитель истории и обществознания</w:t>
      </w:r>
      <w:r w:rsidR="007C65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Кунгуров А.Ю. Он довел до сведения  присутствующих вопрос по  о</w:t>
      </w:r>
      <w:r w:rsidRPr="007E4019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ю</w:t>
      </w:r>
      <w:r w:rsidRPr="007E4019">
        <w:rPr>
          <w:rFonts w:ascii="Times New Roman" w:hAnsi="Times New Roman"/>
          <w:sz w:val="28"/>
          <w:szCs w:val="28"/>
        </w:rPr>
        <w:t xml:space="preserve"> безопасности школы (корректировка паспорта безопасности МБОУ ВСОШ, паспорта антитеррористической и дорожной безопасности).</w:t>
      </w:r>
    </w:p>
    <w:p w:rsidR="007E4019" w:rsidRDefault="007E4019" w:rsidP="00575E22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7E4019" w:rsidRDefault="006C6CBE" w:rsidP="005B5857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5. </w:t>
      </w:r>
      <w:r w:rsidR="005B5857">
        <w:rPr>
          <w:lang w:val="ru-RU"/>
        </w:rPr>
        <w:t>Выступила зам. директора по ВР Веселова Е.В. Она довела до сведения присутствующих</w:t>
      </w:r>
      <w:r w:rsidR="005B5857" w:rsidRPr="005B5857">
        <w:rPr>
          <w:lang w:val="ru-RU"/>
        </w:rPr>
        <w:t xml:space="preserve"> </w:t>
      </w:r>
      <w:r w:rsidR="005B5857">
        <w:rPr>
          <w:lang w:val="ru-RU"/>
        </w:rPr>
        <w:t>о</w:t>
      </w:r>
      <w:r w:rsidR="005B5857" w:rsidRPr="005B5857">
        <w:rPr>
          <w:lang w:val="ru-RU"/>
        </w:rPr>
        <w:t xml:space="preserve">б участии обучающихся и педагогов в конкурсах (олимпиадах) различного уровня во </w:t>
      </w:r>
      <w:r w:rsidR="005B5857" w:rsidRPr="007E4019">
        <w:t>II</w:t>
      </w:r>
      <w:r w:rsidR="005B5857" w:rsidRPr="005B5857">
        <w:rPr>
          <w:lang w:val="ru-RU"/>
        </w:rPr>
        <w:t xml:space="preserve"> полугодии</w:t>
      </w:r>
      <w:r w:rsidR="005B5857">
        <w:rPr>
          <w:lang w:val="ru-RU"/>
        </w:rPr>
        <w:t>.</w:t>
      </w:r>
    </w:p>
    <w:p w:rsidR="005B5857" w:rsidRPr="005B5857" w:rsidRDefault="007C65D9" w:rsidP="005B5857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ab/>
        <w:t xml:space="preserve">Было отмечено, что </w:t>
      </w:r>
      <w:proofErr w:type="gramStart"/>
      <w:r>
        <w:rPr>
          <w:lang w:val="ru-RU"/>
        </w:rPr>
        <w:t>обучающиеся</w:t>
      </w:r>
      <w:proofErr w:type="gramEnd"/>
      <w:r>
        <w:rPr>
          <w:lang w:val="ru-RU"/>
        </w:rPr>
        <w:t xml:space="preserve"> 10-Б, 11-А классов, принимают активное участие во всех конкурсах и олимпиадах различного уровня. </w:t>
      </w:r>
    </w:p>
    <w:p w:rsidR="007E4019" w:rsidRPr="007C65D9" w:rsidRDefault="007E4019" w:rsidP="007C65D9">
      <w:pPr>
        <w:tabs>
          <w:tab w:val="left" w:pos="851"/>
        </w:tabs>
        <w:jc w:val="both"/>
        <w:rPr>
          <w:lang w:val="ru-RU"/>
        </w:rPr>
      </w:pPr>
    </w:p>
    <w:p w:rsidR="00046152" w:rsidRDefault="00046152" w:rsidP="007C65D9">
      <w:pPr>
        <w:pStyle w:val="ac"/>
        <w:tabs>
          <w:tab w:val="left" w:pos="851"/>
        </w:tabs>
        <w:ind w:left="0"/>
        <w:jc w:val="center"/>
        <w:rPr>
          <w:b/>
          <w:lang w:val="ru-RU"/>
        </w:rPr>
      </w:pPr>
    </w:p>
    <w:p w:rsidR="00046152" w:rsidRDefault="00046152" w:rsidP="007C65D9">
      <w:pPr>
        <w:pStyle w:val="ac"/>
        <w:tabs>
          <w:tab w:val="left" w:pos="851"/>
        </w:tabs>
        <w:ind w:left="0"/>
        <w:jc w:val="center"/>
        <w:rPr>
          <w:b/>
          <w:lang w:val="ru-RU"/>
        </w:rPr>
      </w:pPr>
    </w:p>
    <w:p w:rsidR="00046152" w:rsidRDefault="00046152" w:rsidP="007C65D9">
      <w:pPr>
        <w:pStyle w:val="ac"/>
        <w:tabs>
          <w:tab w:val="left" w:pos="851"/>
        </w:tabs>
        <w:ind w:left="0"/>
        <w:jc w:val="center"/>
        <w:rPr>
          <w:b/>
          <w:lang w:val="ru-RU"/>
        </w:rPr>
      </w:pPr>
    </w:p>
    <w:p w:rsidR="00046152" w:rsidRDefault="00046152" w:rsidP="007C65D9">
      <w:pPr>
        <w:pStyle w:val="ac"/>
        <w:tabs>
          <w:tab w:val="left" w:pos="851"/>
        </w:tabs>
        <w:ind w:left="0"/>
        <w:jc w:val="center"/>
        <w:rPr>
          <w:b/>
          <w:lang w:val="ru-RU"/>
        </w:rPr>
      </w:pPr>
    </w:p>
    <w:p w:rsidR="00E43896" w:rsidRDefault="00D258D6" w:rsidP="007C65D9">
      <w:pPr>
        <w:pStyle w:val="ac"/>
        <w:tabs>
          <w:tab w:val="left" w:pos="851"/>
        </w:tabs>
        <w:ind w:left="0"/>
        <w:jc w:val="center"/>
        <w:rPr>
          <w:lang w:val="ru-RU"/>
        </w:rPr>
      </w:pPr>
      <w:r>
        <w:rPr>
          <w:b/>
          <w:lang w:val="ru-RU"/>
        </w:rPr>
        <w:lastRenderedPageBreak/>
        <w:t>Постановили</w:t>
      </w:r>
      <w:r>
        <w:rPr>
          <w:lang w:val="ru-RU"/>
        </w:rPr>
        <w:t>:</w:t>
      </w:r>
    </w:p>
    <w:p w:rsidR="003D68F4" w:rsidRDefault="003D68F4" w:rsidP="00E43896">
      <w:pPr>
        <w:jc w:val="both"/>
        <w:rPr>
          <w:i/>
          <w:lang w:val="ru-RU"/>
        </w:rPr>
      </w:pPr>
    </w:p>
    <w:p w:rsidR="007C65D9" w:rsidRDefault="007C65D9" w:rsidP="007C65D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4019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7E4019">
        <w:rPr>
          <w:rFonts w:ascii="Times New Roman" w:hAnsi="Times New Roman"/>
          <w:sz w:val="28"/>
          <w:szCs w:val="28"/>
        </w:rPr>
        <w:t>повышающи</w:t>
      </w:r>
      <w:r>
        <w:rPr>
          <w:rFonts w:ascii="Times New Roman" w:hAnsi="Times New Roman"/>
          <w:sz w:val="28"/>
          <w:szCs w:val="28"/>
        </w:rPr>
        <w:t>е</w:t>
      </w:r>
      <w:r w:rsidRPr="007E4019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ы</w:t>
      </w:r>
      <w:r w:rsidRPr="007E4019">
        <w:rPr>
          <w:rFonts w:ascii="Times New Roman" w:hAnsi="Times New Roman"/>
          <w:sz w:val="28"/>
          <w:szCs w:val="28"/>
        </w:rPr>
        <w:t xml:space="preserve"> педагогическому составу школы за сложн</w:t>
      </w:r>
      <w:r w:rsidR="00046152">
        <w:rPr>
          <w:rFonts w:ascii="Times New Roman" w:hAnsi="Times New Roman"/>
          <w:sz w:val="28"/>
          <w:szCs w:val="28"/>
        </w:rPr>
        <w:t xml:space="preserve">ость и качество на II полугодие </w:t>
      </w:r>
      <w:r w:rsidR="00046152" w:rsidRPr="00046152">
        <w:rPr>
          <w:rFonts w:ascii="Times New Roman" w:hAnsi="Times New Roman"/>
          <w:sz w:val="28"/>
          <w:szCs w:val="28"/>
        </w:rPr>
        <w:t>с 01.01.2015 г. по 31.08.2015 г</w:t>
      </w:r>
      <w:r w:rsidR="00046152" w:rsidRPr="007E4019">
        <w:t>.</w:t>
      </w:r>
    </w:p>
    <w:tbl>
      <w:tblPr>
        <w:tblStyle w:val="af6"/>
        <w:tblpPr w:leftFromText="180" w:rightFromText="180" w:vertAnchor="text" w:tblpXSpec="center" w:tblpY="1"/>
        <w:tblOverlap w:val="never"/>
        <w:tblW w:w="10314" w:type="dxa"/>
        <w:tblLayout w:type="fixed"/>
        <w:tblLook w:val="04A0"/>
      </w:tblPr>
      <w:tblGrid>
        <w:gridCol w:w="3085"/>
        <w:gridCol w:w="1701"/>
        <w:gridCol w:w="2126"/>
        <w:gridCol w:w="1560"/>
        <w:gridCol w:w="1842"/>
      </w:tblGrid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jc w:val="center"/>
              <w:rPr>
                <w:b/>
                <w:sz w:val="22"/>
                <w:szCs w:val="22"/>
              </w:rPr>
            </w:pPr>
            <w:r w:rsidRPr="004559A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jc w:val="center"/>
              <w:rPr>
                <w:b/>
                <w:sz w:val="22"/>
                <w:szCs w:val="22"/>
              </w:rPr>
            </w:pPr>
            <w:r w:rsidRPr="004559A7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Предмет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Основное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общее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59A7">
              <w:rPr>
                <w:b/>
                <w:sz w:val="22"/>
                <w:szCs w:val="22"/>
              </w:rPr>
              <w:t>Среднее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4559A7">
              <w:rPr>
                <w:b/>
                <w:sz w:val="22"/>
                <w:szCs w:val="22"/>
              </w:rPr>
              <w:t>полное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4559A7">
              <w:rPr>
                <w:b/>
                <w:sz w:val="22"/>
                <w:szCs w:val="22"/>
              </w:rPr>
              <w:t>общее</w:t>
            </w:r>
            <w:proofErr w:type="spellEnd"/>
            <w:r w:rsidRPr="004559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b/>
                <w:sz w:val="22"/>
                <w:szCs w:val="22"/>
              </w:rPr>
              <w:t>образование</w:t>
            </w:r>
            <w:proofErr w:type="spellEnd"/>
          </w:p>
        </w:tc>
      </w:tr>
      <w:tr w:rsidR="007C65D9" w:rsidTr="00046152">
        <w:trPr>
          <w:trHeight w:val="91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Веселова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Елена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история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обществознание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Гуляева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Галина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физика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математика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искусство</w:t>
            </w:r>
            <w:proofErr w:type="spellEnd"/>
            <w:r w:rsidRPr="004559A7">
              <w:rPr>
                <w:sz w:val="22"/>
                <w:szCs w:val="22"/>
              </w:rPr>
              <w:t xml:space="preserve"> (ИЗО)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 xml:space="preserve">Икрамова </w:t>
            </w:r>
            <w:proofErr w:type="spellStart"/>
            <w:r w:rsidRPr="004559A7">
              <w:rPr>
                <w:sz w:val="22"/>
                <w:szCs w:val="22"/>
              </w:rPr>
              <w:t>Надежда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 xml:space="preserve">Коломеец </w:t>
            </w:r>
            <w:proofErr w:type="spellStart"/>
            <w:r w:rsidRPr="004559A7">
              <w:rPr>
                <w:sz w:val="22"/>
                <w:szCs w:val="22"/>
              </w:rPr>
              <w:t>Степанида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иностранный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27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Кузьмичева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Лидия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24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Кунгуров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Андрей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Юрьевич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история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обществознание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300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преподаватель</w:t>
            </w:r>
            <w:r>
              <w:rPr>
                <w:sz w:val="22"/>
                <w:szCs w:val="22"/>
              </w:rPr>
              <w:t>-организатор</w:t>
            </w:r>
            <w:proofErr w:type="spellEnd"/>
            <w:r w:rsidRPr="004559A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Маслова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Татьяна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физическая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культура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240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преподаватель</w:t>
            </w:r>
            <w:r>
              <w:rPr>
                <w:sz w:val="22"/>
                <w:szCs w:val="22"/>
              </w:rPr>
              <w:t>-организатор</w:t>
            </w:r>
            <w:proofErr w:type="spellEnd"/>
            <w:r w:rsidRPr="004559A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Сирота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Ольга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Михайловна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rPr>
          <w:trHeight w:val="27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Титова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Надежда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Геннадиевна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1.16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Соколова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Светлана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  <w:tr w:rsidR="007C65D9" w:rsidTr="0004615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5D9" w:rsidRPr="004559A7" w:rsidRDefault="007C65D9" w:rsidP="00D6006C">
            <w:pPr>
              <w:pStyle w:val="aa"/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Пронина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Татьяна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Юрьевна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учитель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5D9" w:rsidRPr="004559A7" w:rsidRDefault="007C65D9" w:rsidP="00D6006C">
            <w:pPr>
              <w:rPr>
                <w:sz w:val="22"/>
                <w:szCs w:val="22"/>
              </w:rPr>
            </w:pPr>
            <w:proofErr w:type="spellStart"/>
            <w:r w:rsidRPr="004559A7">
              <w:rPr>
                <w:sz w:val="22"/>
                <w:szCs w:val="22"/>
              </w:rPr>
              <w:t>русский</w:t>
            </w:r>
            <w:proofErr w:type="spellEnd"/>
            <w:r w:rsidRPr="004559A7">
              <w:rPr>
                <w:sz w:val="22"/>
                <w:szCs w:val="22"/>
              </w:rPr>
              <w:t xml:space="preserve"> </w:t>
            </w:r>
            <w:proofErr w:type="spellStart"/>
            <w:r w:rsidRPr="004559A7">
              <w:rPr>
                <w:sz w:val="22"/>
                <w:szCs w:val="22"/>
              </w:rPr>
              <w:t>язык</w:t>
            </w:r>
            <w:proofErr w:type="spellEnd"/>
            <w:r w:rsidRPr="004559A7">
              <w:rPr>
                <w:sz w:val="22"/>
                <w:szCs w:val="22"/>
              </w:rPr>
              <w:t xml:space="preserve">, </w:t>
            </w:r>
            <w:proofErr w:type="spellStart"/>
            <w:r w:rsidRPr="004559A7">
              <w:rPr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5D9" w:rsidRPr="004559A7" w:rsidRDefault="007C65D9" w:rsidP="00D6006C">
            <w:pPr>
              <w:jc w:val="center"/>
              <w:rPr>
                <w:sz w:val="22"/>
                <w:szCs w:val="22"/>
              </w:rPr>
            </w:pPr>
            <w:r w:rsidRPr="004559A7">
              <w:rPr>
                <w:sz w:val="22"/>
                <w:szCs w:val="22"/>
              </w:rPr>
              <w:t>1,16</w:t>
            </w:r>
          </w:p>
        </w:tc>
      </w:tr>
    </w:tbl>
    <w:p w:rsidR="007C65D9" w:rsidRDefault="007C65D9" w:rsidP="007C65D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152" w:rsidRPr="007E4019" w:rsidRDefault="00046152" w:rsidP="00046152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7C65D9" w:rsidRPr="00046152">
        <w:rPr>
          <w:lang w:val="ru-RU"/>
        </w:rPr>
        <w:t>2. Установить  персональный  повышающий  коэффициент Кунгурову А.Ю.</w:t>
      </w:r>
      <w:r w:rsidRPr="00046152">
        <w:rPr>
          <w:lang w:val="ru-RU"/>
        </w:rPr>
        <w:t xml:space="preserve"> </w:t>
      </w:r>
      <w:r w:rsidRPr="007E4019">
        <w:rPr>
          <w:lang w:val="ru-RU"/>
        </w:rPr>
        <w:t xml:space="preserve">к должностному окладу в размере 1.2 </w:t>
      </w:r>
      <w:r>
        <w:rPr>
          <w:lang w:val="ru-RU"/>
        </w:rPr>
        <w:t xml:space="preserve"> </w:t>
      </w:r>
      <w:r w:rsidRPr="007E4019">
        <w:rPr>
          <w:lang w:val="ru-RU"/>
        </w:rPr>
        <w:t xml:space="preserve">с 01.01.2015 г. по 31.08.2015 г. </w:t>
      </w:r>
    </w:p>
    <w:p w:rsidR="007C65D9" w:rsidRPr="007E4019" w:rsidRDefault="007C65D9" w:rsidP="007C65D9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019" w:rsidRPr="00046152" w:rsidRDefault="007C65D9" w:rsidP="00046152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E4019">
        <w:rPr>
          <w:rFonts w:ascii="Times New Roman" w:hAnsi="Times New Roman"/>
          <w:sz w:val="28"/>
          <w:szCs w:val="28"/>
        </w:rPr>
        <w:t>.</w:t>
      </w:r>
      <w:r w:rsidR="00046152">
        <w:rPr>
          <w:rFonts w:ascii="Times New Roman" w:hAnsi="Times New Roman"/>
          <w:sz w:val="28"/>
          <w:szCs w:val="28"/>
        </w:rPr>
        <w:t xml:space="preserve"> Принять</w:t>
      </w:r>
      <w:r w:rsidRPr="007E4019">
        <w:rPr>
          <w:rFonts w:ascii="Times New Roman" w:hAnsi="Times New Roman"/>
          <w:sz w:val="28"/>
          <w:szCs w:val="28"/>
        </w:rPr>
        <w:t xml:space="preserve"> смет</w:t>
      </w:r>
      <w:r w:rsidR="00046152">
        <w:rPr>
          <w:rFonts w:ascii="Times New Roman" w:hAnsi="Times New Roman"/>
          <w:sz w:val="28"/>
          <w:szCs w:val="28"/>
        </w:rPr>
        <w:t>у</w:t>
      </w:r>
      <w:r w:rsidRPr="007E4019">
        <w:rPr>
          <w:rFonts w:ascii="Times New Roman" w:hAnsi="Times New Roman"/>
          <w:sz w:val="28"/>
          <w:szCs w:val="28"/>
        </w:rPr>
        <w:t xml:space="preserve"> бюджетного финансирования за 2015 год.</w:t>
      </w:r>
    </w:p>
    <w:p w:rsidR="007E4019" w:rsidRDefault="007E4019" w:rsidP="00E43896">
      <w:pPr>
        <w:jc w:val="both"/>
        <w:rPr>
          <w:i/>
          <w:lang w:val="ru-RU"/>
        </w:rPr>
      </w:pPr>
    </w:p>
    <w:p w:rsidR="007E4019" w:rsidRDefault="007E4019" w:rsidP="00E43896">
      <w:pPr>
        <w:jc w:val="both"/>
        <w:rPr>
          <w:i/>
          <w:lang w:val="ru-RU"/>
        </w:rPr>
      </w:pPr>
    </w:p>
    <w:p w:rsidR="007E4019" w:rsidRDefault="007E4019" w:rsidP="00E43896">
      <w:pPr>
        <w:jc w:val="both"/>
        <w:rPr>
          <w:i/>
          <w:lang w:val="ru-RU"/>
        </w:rPr>
      </w:pPr>
    </w:p>
    <w:p w:rsidR="00046152" w:rsidRDefault="00046152" w:rsidP="00E43896">
      <w:pPr>
        <w:jc w:val="both"/>
        <w:rPr>
          <w:i/>
          <w:lang w:val="ru-RU"/>
        </w:rPr>
      </w:pPr>
    </w:p>
    <w:p w:rsidR="00046152" w:rsidRDefault="00046152" w:rsidP="00E43896">
      <w:pPr>
        <w:jc w:val="both"/>
        <w:rPr>
          <w:i/>
          <w:lang w:val="ru-RU"/>
        </w:rPr>
      </w:pPr>
    </w:p>
    <w:p w:rsidR="00456202" w:rsidRPr="00575E22" w:rsidRDefault="00456202" w:rsidP="00E43896">
      <w:pPr>
        <w:jc w:val="both"/>
        <w:rPr>
          <w:rFonts w:eastAsia="Times New Roman"/>
          <w:lang w:val="ru-RU" w:eastAsia="ru-RU"/>
        </w:rPr>
      </w:pPr>
      <w:r w:rsidRPr="00575E22">
        <w:rPr>
          <w:rFonts w:eastAsia="Times New Roman"/>
          <w:lang w:val="ru-RU" w:eastAsia="ru-RU"/>
        </w:rPr>
        <w:t xml:space="preserve">Председатель                           </w:t>
      </w:r>
      <w:r w:rsidR="00C45953">
        <w:rPr>
          <w:rFonts w:eastAsia="Times New Roman"/>
          <w:lang w:val="ru-RU" w:eastAsia="ru-RU"/>
        </w:rPr>
        <w:t>ПОДПИСЬ</w:t>
      </w:r>
      <w:r w:rsidRPr="00575E22">
        <w:rPr>
          <w:rFonts w:eastAsia="Times New Roman"/>
          <w:lang w:val="ru-RU" w:eastAsia="ru-RU"/>
        </w:rPr>
        <w:t xml:space="preserve">                              В.П. Дудко</w:t>
      </w:r>
    </w:p>
    <w:p w:rsidR="00456202" w:rsidRPr="00575E22" w:rsidRDefault="00456202" w:rsidP="00456202">
      <w:pPr>
        <w:rPr>
          <w:rFonts w:eastAsia="Times New Roman"/>
          <w:lang w:val="ru-RU" w:eastAsia="ru-RU"/>
        </w:rPr>
      </w:pPr>
    </w:p>
    <w:p w:rsidR="00456202" w:rsidRPr="00575E22" w:rsidRDefault="00C45953" w:rsidP="00456202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Секретарь:                   </w:t>
      </w:r>
      <w:r w:rsidR="00456202" w:rsidRPr="00575E22">
        <w:rPr>
          <w:rFonts w:eastAsia="Times New Roman"/>
          <w:lang w:val="ru-RU" w:eastAsia="ru-RU"/>
        </w:rPr>
        <w:t xml:space="preserve">               </w:t>
      </w:r>
      <w:r>
        <w:rPr>
          <w:rFonts w:eastAsia="Times New Roman"/>
          <w:lang w:val="ru-RU" w:eastAsia="ru-RU"/>
        </w:rPr>
        <w:t>ПОДПИСЬ</w:t>
      </w:r>
      <w:r w:rsidR="00456202" w:rsidRPr="00575E22">
        <w:rPr>
          <w:rFonts w:eastAsia="Times New Roman"/>
          <w:lang w:val="ru-RU" w:eastAsia="ru-RU"/>
        </w:rPr>
        <w:t xml:space="preserve">                             Т.А. Маслова </w:t>
      </w:r>
      <w:bookmarkStart w:id="0" w:name="_GoBack"/>
      <w:bookmarkEnd w:id="0"/>
    </w:p>
    <w:p w:rsidR="00456202" w:rsidRPr="00575E2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575E22" w:rsidRDefault="00D258D6" w:rsidP="00D258D6">
      <w:pPr>
        <w:ind w:firstLine="709"/>
        <w:rPr>
          <w:lang w:val="ru-RU"/>
        </w:rPr>
      </w:pPr>
    </w:p>
    <w:sectPr w:rsidR="00D258D6" w:rsidRPr="00575E22" w:rsidSect="000461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2F6"/>
    <w:multiLevelType w:val="hybridMultilevel"/>
    <w:tmpl w:val="AA8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615"/>
    <w:multiLevelType w:val="hybridMultilevel"/>
    <w:tmpl w:val="17CA14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964C1"/>
    <w:multiLevelType w:val="hybridMultilevel"/>
    <w:tmpl w:val="317C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D25F8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46152"/>
    <w:rsid w:val="00086C53"/>
    <w:rsid w:val="000C4B37"/>
    <w:rsid w:val="000D5FD4"/>
    <w:rsid w:val="00100DE4"/>
    <w:rsid w:val="00125506"/>
    <w:rsid w:val="0014338E"/>
    <w:rsid w:val="001D5327"/>
    <w:rsid w:val="002523EC"/>
    <w:rsid w:val="00273E17"/>
    <w:rsid w:val="002F20A6"/>
    <w:rsid w:val="00341B22"/>
    <w:rsid w:val="003C78F2"/>
    <w:rsid w:val="003D68F4"/>
    <w:rsid w:val="00456202"/>
    <w:rsid w:val="004B4995"/>
    <w:rsid w:val="004C4CAC"/>
    <w:rsid w:val="004D7B40"/>
    <w:rsid w:val="004F64D2"/>
    <w:rsid w:val="0057246B"/>
    <w:rsid w:val="00575E22"/>
    <w:rsid w:val="005A6F67"/>
    <w:rsid w:val="005B5857"/>
    <w:rsid w:val="005C6A18"/>
    <w:rsid w:val="005D3C8D"/>
    <w:rsid w:val="0064109F"/>
    <w:rsid w:val="006B379D"/>
    <w:rsid w:val="006C6CBE"/>
    <w:rsid w:val="007500A3"/>
    <w:rsid w:val="007A75B6"/>
    <w:rsid w:val="007B2F90"/>
    <w:rsid w:val="007C0615"/>
    <w:rsid w:val="007C65D9"/>
    <w:rsid w:val="007E4019"/>
    <w:rsid w:val="007F35A8"/>
    <w:rsid w:val="008428DC"/>
    <w:rsid w:val="00874607"/>
    <w:rsid w:val="008D4FAD"/>
    <w:rsid w:val="008F4FCD"/>
    <w:rsid w:val="00A318D0"/>
    <w:rsid w:val="00A64B50"/>
    <w:rsid w:val="00A7317F"/>
    <w:rsid w:val="00A94CF3"/>
    <w:rsid w:val="00AE55D4"/>
    <w:rsid w:val="00B06C18"/>
    <w:rsid w:val="00B15226"/>
    <w:rsid w:val="00C45953"/>
    <w:rsid w:val="00C760E6"/>
    <w:rsid w:val="00C950E0"/>
    <w:rsid w:val="00CE0521"/>
    <w:rsid w:val="00D031B4"/>
    <w:rsid w:val="00D042DE"/>
    <w:rsid w:val="00D258D6"/>
    <w:rsid w:val="00D44A3A"/>
    <w:rsid w:val="00DE5F0A"/>
    <w:rsid w:val="00E43896"/>
    <w:rsid w:val="00EE1ADB"/>
    <w:rsid w:val="00F51241"/>
    <w:rsid w:val="00F7197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paragraph" w:customStyle="1" w:styleId="210">
    <w:name w:val="Средняя сетка 21"/>
    <w:link w:val="23"/>
    <w:uiPriority w:val="1"/>
    <w:qFormat/>
    <w:rsid w:val="007E4019"/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23">
    <w:name w:val="Средняя сетка 2 Знак"/>
    <w:link w:val="210"/>
    <w:uiPriority w:val="1"/>
    <w:rsid w:val="007E4019"/>
    <w:rPr>
      <w:rFonts w:ascii="Calibri" w:eastAsia="Times New Roman" w:hAnsi="Calibri"/>
      <w:sz w:val="22"/>
      <w:szCs w:val="22"/>
      <w:lang w:val="ru-RU" w:eastAsia="ru-RU" w:bidi="ar-SA"/>
    </w:rPr>
  </w:style>
  <w:style w:type="paragraph" w:customStyle="1" w:styleId="af5">
    <w:name w:val="таблица"/>
    <w:basedOn w:val="a"/>
    <w:rsid w:val="007E4019"/>
    <w:rPr>
      <w:rFonts w:ascii="Arial" w:eastAsia="Times New Roman" w:hAnsi="Arial"/>
      <w:sz w:val="20"/>
      <w:szCs w:val="20"/>
      <w:lang w:val="ru-RU" w:eastAsia="ru-RU" w:bidi="ar-SA"/>
    </w:rPr>
  </w:style>
  <w:style w:type="table" w:styleId="af6">
    <w:name w:val="Table Grid"/>
    <w:basedOn w:val="a1"/>
    <w:uiPriority w:val="59"/>
    <w:rsid w:val="007E4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18</cp:revision>
  <cp:lastPrinted>2015-02-19T11:54:00Z</cp:lastPrinted>
  <dcterms:created xsi:type="dcterms:W3CDTF">2012-10-03T08:21:00Z</dcterms:created>
  <dcterms:modified xsi:type="dcterms:W3CDTF">2015-04-30T08:50:00Z</dcterms:modified>
</cp:coreProperties>
</file>